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64F0" w14:textId="17237361" w:rsidR="00B74576" w:rsidRDefault="00BA6D3D" w:rsidP="00B745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A182B" wp14:editId="665E9780">
            <wp:extent cx="10020300" cy="7515226"/>
            <wp:effectExtent l="0" t="0" r="0" b="9525"/>
            <wp:docPr id="1" name="Рисунок 1" descr="C:\Users\Воспитатель\AppData\Local\Temp\Rar$DIa0.510\IMG_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AppData\Local\Temp\Rar$DIa0.510\IMG_3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183" cy="752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74576" w:rsidRPr="00B74576">
        <w:rPr>
          <w:rFonts w:ascii="Times New Roman" w:hAnsi="Times New Roman" w:cs="Times New Roman"/>
          <w:sz w:val="24"/>
          <w:szCs w:val="24"/>
        </w:rPr>
        <w:lastRenderedPageBreak/>
        <w:t xml:space="preserve">Внести изменения в Программу развития  МДОУ «Детский сад №18»  на 2021-2024 учебного года: </w:t>
      </w:r>
    </w:p>
    <w:p w14:paraId="4918BFD5" w14:textId="4604CAF3" w:rsidR="00252D08" w:rsidRDefault="00252D08" w:rsidP="00B74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программы развития МДОУ «Детский сад №18» дополнить в следующих разделах: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11314"/>
      </w:tblGrid>
      <w:tr w:rsidR="00252D08" w14:paraId="413DEE6C" w14:textId="77777777" w:rsidTr="00837D2F">
        <w:trPr>
          <w:trHeight w:val="3484"/>
        </w:trPr>
        <w:tc>
          <w:tcPr>
            <w:tcW w:w="2770" w:type="dxa"/>
          </w:tcPr>
          <w:p w14:paraId="2E573D75" w14:textId="03EA83A0" w:rsidR="00252D08" w:rsidRDefault="00252D08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1314" w:type="dxa"/>
          </w:tcPr>
          <w:p w14:paraId="2199B3F5" w14:textId="77777777" w:rsidR="00252D08" w:rsidRDefault="00252D08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 ценностей» от 9 ноября 2022 года №809.</w:t>
            </w:r>
          </w:p>
          <w:p w14:paraId="4E09DA5F" w14:textId="77777777" w:rsidR="00252D08" w:rsidRDefault="00252D08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просвещения Российской Федерации от 25.11.2022 года №1028 «Об утверждении федеральной образовательной программы </w:t>
            </w:r>
            <w:r w:rsidR="003D764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 (Зарегистрирован 28.12.2022 № 71847)</w:t>
            </w:r>
          </w:p>
          <w:p w14:paraId="63DD70D1" w14:textId="141A9EAE" w:rsidR="003D7646" w:rsidRPr="00252D08" w:rsidRDefault="003D7646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просвещения Российской Федерации от 24.11.2022 года №1022 «Об утверждении федеральной адаптированной образовательной программы  дошкольного образования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(Зарегистрирован 27.1012023 № 72149)</w:t>
            </w:r>
          </w:p>
        </w:tc>
      </w:tr>
      <w:tr w:rsidR="00252D08" w14:paraId="77D9A910" w14:textId="77777777" w:rsidTr="00837D2F">
        <w:trPr>
          <w:trHeight w:val="524"/>
        </w:trPr>
        <w:tc>
          <w:tcPr>
            <w:tcW w:w="2770" w:type="dxa"/>
          </w:tcPr>
          <w:p w14:paraId="7FF07FAB" w14:textId="6567D527" w:rsidR="00252D08" w:rsidRDefault="00252D08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1314" w:type="dxa"/>
          </w:tcPr>
          <w:p w14:paraId="485ECC8A" w14:textId="7F70DE4C" w:rsidR="00252D08" w:rsidRPr="00252D08" w:rsidRDefault="003D7646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_Обеспечить успешный переход на федеральные образовательные программы дошкольного образования</w:t>
            </w:r>
          </w:p>
        </w:tc>
      </w:tr>
      <w:tr w:rsidR="00252D08" w14:paraId="680E0511" w14:textId="77777777" w:rsidTr="00837D2F">
        <w:trPr>
          <w:trHeight w:val="2682"/>
        </w:trPr>
        <w:tc>
          <w:tcPr>
            <w:tcW w:w="2770" w:type="dxa"/>
          </w:tcPr>
          <w:p w14:paraId="7437D055" w14:textId="333E9BC4" w:rsidR="00252D08" w:rsidRDefault="00252D08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11314" w:type="dxa"/>
          </w:tcPr>
          <w:p w14:paraId="00521028" w14:textId="77777777" w:rsidR="00252D08" w:rsidRDefault="003D7646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прошедших курсовую подготовку по направлению «Федеральная образовательная программа»</w:t>
            </w:r>
          </w:p>
          <w:p w14:paraId="42FF028F" w14:textId="77777777" w:rsidR="003D7646" w:rsidRDefault="003D7646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участвующих в мероприятиях по повышению компетенций реализации образовательных программ в соответствии с ФОП ДО и ФАОП ДО</w:t>
            </w:r>
          </w:p>
          <w:p w14:paraId="6CB6721B" w14:textId="77777777" w:rsidR="00837D2F" w:rsidRDefault="003D7646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педагогов, транслирующих свой педагогический опыт по вопросам реализации образовательных программ в соответствии с ФОП ДО и ФАОП ДО</w:t>
            </w:r>
          </w:p>
          <w:p w14:paraId="1C404118" w14:textId="5D74EC62" w:rsidR="003D7646" w:rsidRPr="00252D08" w:rsidRDefault="00837D2F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родителей, принимающих активное участие в реализации образовательных программ в соответствии с ФОП ДО и ФАОП ДО.</w:t>
            </w:r>
            <w:r w:rsidR="003D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EA9B41" w14:textId="699D5613" w:rsidR="00252D08" w:rsidRDefault="00252D08" w:rsidP="00B74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BF503" w14:textId="77643002" w:rsidR="00837D2F" w:rsidRDefault="00837D2F" w:rsidP="00B74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7759C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 дополнить следующей задачей Программы</w:t>
      </w:r>
    </w:p>
    <w:p w14:paraId="677BBA0F" w14:textId="711D8F47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Обеспечить успешный переход на Федеральные образовательные программы дошкольного образования </w:t>
      </w:r>
    </w:p>
    <w:p w14:paraId="160E8D55" w14:textId="4750B724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90044" w14:textId="77777777" w:rsidR="00B7759C" w:rsidRDefault="004E6B4F" w:rsidP="00B77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7759C">
        <w:rPr>
          <w:rFonts w:ascii="Times New Roman" w:hAnsi="Times New Roman" w:cs="Times New Roman"/>
          <w:b/>
          <w:bCs/>
          <w:sz w:val="24"/>
          <w:szCs w:val="24"/>
        </w:rPr>
        <w:t>5.2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Основные мероприятия Программы развития </w:t>
      </w:r>
      <w:r>
        <w:rPr>
          <w:rFonts w:ascii="Times New Roman" w:hAnsi="Times New Roman" w:cs="Times New Roman"/>
          <w:sz w:val="24"/>
          <w:szCs w:val="24"/>
        </w:rPr>
        <w:t>дополнить -направление «Переход на Федеральную образовательную программу дошкольного образования и Федеральную адаптированную образовательную программу дошкольного образования»</w:t>
      </w:r>
    </w:p>
    <w:p w14:paraId="77EA47C2" w14:textId="5CFF6600" w:rsidR="00837D2F" w:rsidRDefault="004E6B4F" w:rsidP="00B775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B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 и задачи развития деятельности дошкольного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E6B4F" w14:paraId="2A8BFBB6" w14:textId="77777777" w:rsidTr="004E6B4F">
        <w:tc>
          <w:tcPr>
            <w:tcW w:w="7280" w:type="dxa"/>
          </w:tcPr>
          <w:p w14:paraId="649CE1E4" w14:textId="4530592D" w:rsidR="004E6B4F" w:rsidRDefault="004E6B4F" w:rsidP="004E6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7280" w:type="dxa"/>
          </w:tcPr>
          <w:p w14:paraId="7192DF43" w14:textId="2D9A76F8" w:rsidR="004E6B4F" w:rsidRDefault="004E6B4F" w:rsidP="004E6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E6B4F" w14:paraId="2062F0F3" w14:textId="77777777" w:rsidTr="004E6B4F">
        <w:tc>
          <w:tcPr>
            <w:tcW w:w="7280" w:type="dxa"/>
          </w:tcPr>
          <w:p w14:paraId="57443E05" w14:textId="4B4B0703" w:rsidR="004E6B4F" w:rsidRDefault="004E6B4F" w:rsidP="004E6B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Федеральную образовательную программу дошкольного образования и Федеральную адаптированную образовательную программу дошкольного образования</w:t>
            </w:r>
          </w:p>
        </w:tc>
        <w:tc>
          <w:tcPr>
            <w:tcW w:w="7280" w:type="dxa"/>
          </w:tcPr>
          <w:p w14:paraId="700C3BE7" w14:textId="55635871" w:rsidR="004E6B4F" w:rsidRPr="007E6CEE" w:rsidRDefault="007E6CEE" w:rsidP="004E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sz w:val="24"/>
                <w:szCs w:val="24"/>
              </w:rPr>
              <w:t>Обеспечить успешный переход на Федеральные образовательные программы дошкольного образования</w:t>
            </w:r>
          </w:p>
        </w:tc>
      </w:tr>
    </w:tbl>
    <w:p w14:paraId="38A704D7" w14:textId="77777777" w:rsidR="004E6B4F" w:rsidRPr="004E6B4F" w:rsidRDefault="004E6B4F" w:rsidP="004E6B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287F7" w14:textId="0166E9EC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E6CEE" w14:paraId="1E391CE6" w14:textId="77777777" w:rsidTr="007E6CEE">
        <w:tc>
          <w:tcPr>
            <w:tcW w:w="2426" w:type="dxa"/>
          </w:tcPr>
          <w:p w14:paraId="2EFD4FCB" w14:textId="0C6D164A" w:rsidR="007E6CEE" w:rsidRPr="007E6CEE" w:rsidRDefault="007E6CEE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26" w:type="dxa"/>
          </w:tcPr>
          <w:p w14:paraId="46EAF6DD" w14:textId="29E9F302" w:rsidR="007E6CEE" w:rsidRPr="007E6CEE" w:rsidRDefault="007E6CEE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27" w:type="dxa"/>
          </w:tcPr>
          <w:p w14:paraId="3F0D4724" w14:textId="7E49B10F" w:rsidR="007E6CEE" w:rsidRPr="007E6CEE" w:rsidRDefault="007E6CEE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427" w:type="dxa"/>
          </w:tcPr>
          <w:p w14:paraId="7B6EF529" w14:textId="42A4FA81" w:rsidR="007E6CEE" w:rsidRPr="007E6CEE" w:rsidRDefault="007E6CEE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7" w:type="dxa"/>
          </w:tcPr>
          <w:p w14:paraId="6AC011DD" w14:textId="7726E460" w:rsidR="007E6CEE" w:rsidRPr="007E6CEE" w:rsidRDefault="007E6CEE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 результат</w:t>
            </w:r>
          </w:p>
        </w:tc>
        <w:tc>
          <w:tcPr>
            <w:tcW w:w="2427" w:type="dxa"/>
          </w:tcPr>
          <w:p w14:paraId="657A41BF" w14:textId="19CF9F21" w:rsidR="007E6CEE" w:rsidRPr="007E6CEE" w:rsidRDefault="007E6CEE" w:rsidP="00B745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основными индикаторами (показатели) программы.</w:t>
            </w:r>
          </w:p>
        </w:tc>
      </w:tr>
      <w:tr w:rsidR="007E6CEE" w14:paraId="71EE0451" w14:textId="77777777" w:rsidTr="007E6CEE">
        <w:tc>
          <w:tcPr>
            <w:tcW w:w="2426" w:type="dxa"/>
          </w:tcPr>
          <w:p w14:paraId="1016553C" w14:textId="0DF243C9" w:rsidR="007E6CEE" w:rsidRDefault="007E6CEE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обеспечивающей координацию действий коллектива</w:t>
            </w:r>
          </w:p>
        </w:tc>
        <w:tc>
          <w:tcPr>
            <w:tcW w:w="2426" w:type="dxa"/>
          </w:tcPr>
          <w:p w14:paraId="43D0A2AF" w14:textId="65576B55" w:rsidR="007E6CEE" w:rsidRDefault="007E6CEE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7" w:type="dxa"/>
          </w:tcPr>
          <w:p w14:paraId="35FDDCC8" w14:textId="6DE94CD9" w:rsidR="007E6CEE" w:rsidRDefault="007E6CEE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27" w:type="dxa"/>
          </w:tcPr>
          <w:p w14:paraId="670BA9E3" w14:textId="4A0E15DC" w:rsidR="007E6CEE" w:rsidRDefault="007E6CEE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45816360" w14:textId="22F8425C" w:rsidR="007E6CEE" w:rsidRDefault="007E6CEE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  <w:tc>
          <w:tcPr>
            <w:tcW w:w="2427" w:type="dxa"/>
          </w:tcPr>
          <w:p w14:paraId="0FCE21A9" w14:textId="67F8F573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нормативно-правовая база по ВСОКО</w:t>
            </w:r>
          </w:p>
        </w:tc>
      </w:tr>
      <w:tr w:rsidR="007E6CEE" w14:paraId="0E865D3E" w14:textId="77777777" w:rsidTr="007E6CEE">
        <w:tc>
          <w:tcPr>
            <w:tcW w:w="2426" w:type="dxa"/>
          </w:tcPr>
          <w:p w14:paraId="532892E8" w14:textId="460FD0B5" w:rsidR="007E6CEE" w:rsidRDefault="00C4724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основной образовательной программы и адаптированной образовательной программы по ФОП ДО и ФАОП ДО</w:t>
            </w:r>
          </w:p>
        </w:tc>
        <w:tc>
          <w:tcPr>
            <w:tcW w:w="2426" w:type="dxa"/>
          </w:tcPr>
          <w:p w14:paraId="5698B54E" w14:textId="519A932C" w:rsidR="007E6CEE" w:rsidRDefault="00C4724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27" w:type="dxa"/>
          </w:tcPr>
          <w:p w14:paraId="3B70682C" w14:textId="3003F4CB" w:rsidR="007E6CEE" w:rsidRDefault="00C4724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2427" w:type="dxa"/>
          </w:tcPr>
          <w:p w14:paraId="62593CF8" w14:textId="3F6C6414" w:rsidR="007E6CEE" w:rsidRDefault="00C4724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1484DFE5" w14:textId="0BAE9DD0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Наработка материалов для разработки основной образовательной программы и адаптированная образовательная программа и их структурирование </w:t>
            </w:r>
          </w:p>
        </w:tc>
        <w:tc>
          <w:tcPr>
            <w:tcW w:w="2427" w:type="dxa"/>
          </w:tcPr>
          <w:p w14:paraId="40B0DF82" w14:textId="77777777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Разработаны:</w:t>
            </w:r>
          </w:p>
          <w:p w14:paraId="51B150A0" w14:textId="194F42FD" w:rsidR="008862DA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дошкольного образования МДОУ «Детский сад 18»;</w:t>
            </w:r>
          </w:p>
          <w:p w14:paraId="488E19F3" w14:textId="40464719" w:rsidR="008862DA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ТНР МДОУ «Детский сад 18»</w:t>
            </w:r>
          </w:p>
        </w:tc>
      </w:tr>
      <w:tr w:rsidR="007E6CEE" w14:paraId="7DD6C581" w14:textId="77777777" w:rsidTr="007E6CEE">
        <w:tc>
          <w:tcPr>
            <w:tcW w:w="2426" w:type="dxa"/>
          </w:tcPr>
          <w:p w14:paraId="53B3BE75" w14:textId="57ADD135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562388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курсовой подготовки педагогов по направлению «Федеральные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программы»</w:t>
            </w:r>
          </w:p>
        </w:tc>
        <w:tc>
          <w:tcPr>
            <w:tcW w:w="2426" w:type="dxa"/>
          </w:tcPr>
          <w:p w14:paraId="319E6B6B" w14:textId="52C55754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 гг.</w:t>
            </w:r>
          </w:p>
        </w:tc>
        <w:tc>
          <w:tcPr>
            <w:tcW w:w="2427" w:type="dxa"/>
          </w:tcPr>
          <w:p w14:paraId="258BA457" w14:textId="6879B6CE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27" w:type="dxa"/>
          </w:tcPr>
          <w:p w14:paraId="792C677B" w14:textId="3DAA64EE" w:rsidR="007E6CEE" w:rsidRDefault="00C4724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378ADDA2" w14:textId="6482AFA4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компетентность педагогических работников</w:t>
            </w:r>
          </w:p>
        </w:tc>
        <w:tc>
          <w:tcPr>
            <w:tcW w:w="2427" w:type="dxa"/>
          </w:tcPr>
          <w:p w14:paraId="656564BE" w14:textId="64A220D4" w:rsidR="007E6CEE" w:rsidRDefault="008862DA" w:rsidP="00B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педагогов, прошедших курсовую подготовку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«Федеральные образовательные программы»</w:t>
            </w:r>
          </w:p>
        </w:tc>
      </w:tr>
      <w:tr w:rsidR="008862DA" w14:paraId="71FB98FD" w14:textId="77777777" w:rsidTr="007E6CEE">
        <w:tc>
          <w:tcPr>
            <w:tcW w:w="2426" w:type="dxa"/>
          </w:tcPr>
          <w:p w14:paraId="3363E910" w14:textId="5F4EF80E" w:rsidR="008862DA" w:rsidRDefault="008862DA" w:rsidP="0088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562410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 педагогами мероприятий по повышению компетенций реализации образовательных</w:t>
            </w:r>
            <w:r w:rsidR="001C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 с ФОП ДО и ФАОП ДО</w:t>
            </w:r>
          </w:p>
        </w:tc>
        <w:tc>
          <w:tcPr>
            <w:tcW w:w="2426" w:type="dxa"/>
          </w:tcPr>
          <w:p w14:paraId="1AF0E6C1" w14:textId="564918C5" w:rsidR="008862DA" w:rsidRDefault="008862DA" w:rsidP="0088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427" w:type="dxa"/>
          </w:tcPr>
          <w:p w14:paraId="26D128B8" w14:textId="4D482AE3" w:rsidR="008862DA" w:rsidRDefault="008862DA" w:rsidP="0088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27" w:type="dxa"/>
          </w:tcPr>
          <w:p w14:paraId="4113F3EF" w14:textId="484C5F94" w:rsidR="008862DA" w:rsidRDefault="008862DA" w:rsidP="0088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3581F08A" w14:textId="6F270D1D" w:rsidR="008862DA" w:rsidRDefault="008862DA" w:rsidP="0088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 в мероприятиях по повышению компетенций реализации образовательных</w:t>
            </w:r>
            <w:r w:rsidR="001C55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ФОП ДО и ФАОП ДО</w:t>
            </w:r>
          </w:p>
        </w:tc>
        <w:tc>
          <w:tcPr>
            <w:tcW w:w="2427" w:type="dxa"/>
          </w:tcPr>
          <w:p w14:paraId="54F5BA5E" w14:textId="6957907D" w:rsidR="008862DA" w:rsidRDefault="001C5505" w:rsidP="0088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компетентность педагогов в реализации образовательных программ в соответствии с ФОП ДО и ФАОП ДО</w:t>
            </w:r>
          </w:p>
        </w:tc>
      </w:tr>
      <w:bookmarkEnd w:id="2"/>
      <w:tr w:rsidR="001C5505" w14:paraId="23D404C2" w14:textId="77777777" w:rsidTr="007E6CEE">
        <w:tc>
          <w:tcPr>
            <w:tcW w:w="2426" w:type="dxa"/>
          </w:tcPr>
          <w:p w14:paraId="5C2910E1" w14:textId="7F87CDB0" w:rsidR="001C5505" w:rsidRDefault="001C5505" w:rsidP="001C5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семинаров-практикумов различного уровня по трансляции опыта педагогов ДОУ в вопросах реализации образовательных программ в соответствии с ФОП ДО и ФАО ДО </w:t>
            </w:r>
          </w:p>
        </w:tc>
        <w:tc>
          <w:tcPr>
            <w:tcW w:w="2426" w:type="dxa"/>
          </w:tcPr>
          <w:p w14:paraId="2E796207" w14:textId="3EED9FF3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427" w:type="dxa"/>
          </w:tcPr>
          <w:p w14:paraId="01B27BAA" w14:textId="3D1E0206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27" w:type="dxa"/>
          </w:tcPr>
          <w:p w14:paraId="373EE96C" w14:textId="7D3400FE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038DA4B7" w14:textId="5AF90CF4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коллектива в распространении опыта на муниципальном, региональном уровне и формирования имиджа дошкольного учреждения.</w:t>
            </w:r>
          </w:p>
        </w:tc>
        <w:tc>
          <w:tcPr>
            <w:tcW w:w="2427" w:type="dxa"/>
          </w:tcPr>
          <w:p w14:paraId="6BF4A7BE" w14:textId="7083D4CD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в реализации образовательной программы и адаптированной образовательной программы</w:t>
            </w:r>
          </w:p>
        </w:tc>
      </w:tr>
      <w:tr w:rsidR="001C5505" w14:paraId="7DE4F88F" w14:textId="77777777" w:rsidTr="007E6CEE">
        <w:tc>
          <w:tcPr>
            <w:tcW w:w="2426" w:type="dxa"/>
          </w:tcPr>
          <w:p w14:paraId="17C74D23" w14:textId="513CFF68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родителей по повышению их образовательного уровня в вопросах реализации образовательных программ в соответствии с ФОП ДО и ФАОП ДО.</w:t>
            </w:r>
          </w:p>
        </w:tc>
        <w:tc>
          <w:tcPr>
            <w:tcW w:w="2426" w:type="dxa"/>
          </w:tcPr>
          <w:p w14:paraId="53E6F634" w14:textId="5B975A66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427" w:type="dxa"/>
          </w:tcPr>
          <w:p w14:paraId="5E801576" w14:textId="27AAC488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427" w:type="dxa"/>
          </w:tcPr>
          <w:p w14:paraId="72C43145" w14:textId="414225C1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6BA3295D" w14:textId="7485DDC2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родительских собраний, открытых занятий и совместных мероприятий с детьми в рамках реализации образовательных программ в соответствии с ФОП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и ФАОП ДО</w:t>
            </w:r>
          </w:p>
        </w:tc>
        <w:tc>
          <w:tcPr>
            <w:tcW w:w="2427" w:type="dxa"/>
          </w:tcPr>
          <w:p w14:paraId="6D76B404" w14:textId="7995714C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родителей, принимающих активное </w:t>
            </w:r>
            <w:r w:rsidR="00774388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в соответствии с ФОП ДО и ФАОП ДО</w:t>
            </w:r>
          </w:p>
        </w:tc>
      </w:tr>
      <w:tr w:rsidR="001C5505" w14:paraId="6DE99FE2" w14:textId="77777777" w:rsidTr="007E6CEE">
        <w:tc>
          <w:tcPr>
            <w:tcW w:w="2426" w:type="dxa"/>
          </w:tcPr>
          <w:p w14:paraId="54207092" w14:textId="77777777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B8B7D28" w14:textId="77777777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14D6BDB" w14:textId="77777777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22F8202" w14:textId="7E27C638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27" w:type="dxa"/>
          </w:tcPr>
          <w:p w14:paraId="739B4B35" w14:textId="77777777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7A13136" w14:textId="77777777" w:rsidR="001C5505" w:rsidRDefault="001C5505" w:rsidP="001C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812ED" w14:textId="26CAEED5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CDCE7" w14:textId="77777777" w:rsidR="00B7759C" w:rsidRDefault="00B7759C" w:rsidP="00B775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D2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Pr="00837D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и результаты реализации </w:t>
      </w:r>
      <w:r w:rsidRPr="00837D2F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 дополнить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418"/>
        <w:gridCol w:w="992"/>
        <w:gridCol w:w="992"/>
        <w:gridCol w:w="1009"/>
        <w:gridCol w:w="2081"/>
      </w:tblGrid>
      <w:tr w:rsidR="00B7759C" w14:paraId="6DB85361" w14:textId="77777777" w:rsidTr="001923DD">
        <w:trPr>
          <w:trHeight w:val="264"/>
        </w:trPr>
        <w:tc>
          <w:tcPr>
            <w:tcW w:w="704" w:type="dxa"/>
            <w:vMerge w:val="restart"/>
          </w:tcPr>
          <w:p w14:paraId="1C035885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</w:tcPr>
          <w:p w14:paraId="4767AE8C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показателя результатов </w:t>
            </w:r>
          </w:p>
        </w:tc>
        <w:tc>
          <w:tcPr>
            <w:tcW w:w="1418" w:type="dxa"/>
            <w:vMerge w:val="restart"/>
          </w:tcPr>
          <w:p w14:paraId="6FA00E98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93" w:type="dxa"/>
            <w:gridSpan w:val="3"/>
          </w:tcPr>
          <w:p w14:paraId="6A5CBFF9" w14:textId="77777777" w:rsidR="00B7759C" w:rsidRDefault="00B7759C" w:rsidP="00192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081" w:type="dxa"/>
            <w:vMerge w:val="restart"/>
          </w:tcPr>
          <w:p w14:paraId="033D9CE3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B7759C" w14:paraId="02D0E4F7" w14:textId="77777777" w:rsidTr="001923DD">
        <w:trPr>
          <w:trHeight w:val="1087"/>
        </w:trPr>
        <w:tc>
          <w:tcPr>
            <w:tcW w:w="704" w:type="dxa"/>
            <w:vMerge/>
          </w:tcPr>
          <w:p w14:paraId="5363A2CE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30699F44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0FB2CB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4AED56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D7FE30B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09" w:type="dxa"/>
          </w:tcPr>
          <w:p w14:paraId="5E35FEED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4год</w:t>
            </w:r>
          </w:p>
        </w:tc>
        <w:tc>
          <w:tcPr>
            <w:tcW w:w="2081" w:type="dxa"/>
            <w:vMerge/>
          </w:tcPr>
          <w:p w14:paraId="5881B385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759C" w14:paraId="434A402D" w14:textId="77777777" w:rsidTr="001923DD">
        <w:trPr>
          <w:trHeight w:val="264"/>
        </w:trPr>
        <w:tc>
          <w:tcPr>
            <w:tcW w:w="704" w:type="dxa"/>
          </w:tcPr>
          <w:p w14:paraId="22EC7D92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622351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14:paraId="659A1977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курсовую подготовку по исправлению «Федеральные образовательные программы»</w:t>
            </w:r>
          </w:p>
        </w:tc>
        <w:tc>
          <w:tcPr>
            <w:tcW w:w="1418" w:type="dxa"/>
          </w:tcPr>
          <w:p w14:paraId="63CFC963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14:paraId="356DCF08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AC273E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9" w:type="dxa"/>
          </w:tcPr>
          <w:p w14:paraId="776A5E58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81" w:type="dxa"/>
          </w:tcPr>
          <w:p w14:paraId="46B25A97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B7759C" w14:paraId="12418333" w14:textId="77777777" w:rsidTr="001923DD">
        <w:trPr>
          <w:trHeight w:val="264"/>
        </w:trPr>
        <w:tc>
          <w:tcPr>
            <w:tcW w:w="704" w:type="dxa"/>
          </w:tcPr>
          <w:p w14:paraId="128CD8B7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14:paraId="40629A34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мероприятиях по повышению компетенций реализации образовательных программ в соответствии с ФОП ДО и ФАОП ДО</w:t>
            </w:r>
          </w:p>
          <w:p w14:paraId="21C29FCC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7925F5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14:paraId="3CB20178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EF2DCA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9" w:type="dxa"/>
          </w:tcPr>
          <w:p w14:paraId="59BC6603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81" w:type="dxa"/>
          </w:tcPr>
          <w:p w14:paraId="2BA273CE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9C" w14:paraId="5474CE5D" w14:textId="77777777" w:rsidTr="001923DD">
        <w:trPr>
          <w:trHeight w:val="264"/>
        </w:trPr>
        <w:tc>
          <w:tcPr>
            <w:tcW w:w="704" w:type="dxa"/>
          </w:tcPr>
          <w:p w14:paraId="7652FB70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14:paraId="6884F591" w14:textId="77777777" w:rsidR="00B7759C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транслирующих свой педагогический опыт по вопросам реализации образовательных программ в соответствии с ФОП ДО и ФАОП ДО</w:t>
            </w:r>
          </w:p>
          <w:p w14:paraId="4FCD9B82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D3B048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14:paraId="5D1E7CC4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5A55766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09" w:type="dxa"/>
          </w:tcPr>
          <w:p w14:paraId="6316C8FB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081" w:type="dxa"/>
          </w:tcPr>
          <w:p w14:paraId="7C2938CB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7759C" w14:paraId="5C2091E2" w14:textId="77777777" w:rsidTr="001923DD">
        <w:trPr>
          <w:trHeight w:val="264"/>
        </w:trPr>
        <w:tc>
          <w:tcPr>
            <w:tcW w:w="704" w:type="dxa"/>
          </w:tcPr>
          <w:p w14:paraId="201DA120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2BBB0C36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принимающих активное участие в реализации образовательных программ в соответствии с ФОП ДО и ФАОП ДО</w:t>
            </w:r>
          </w:p>
        </w:tc>
        <w:tc>
          <w:tcPr>
            <w:tcW w:w="1418" w:type="dxa"/>
          </w:tcPr>
          <w:p w14:paraId="41D04750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</w:tcPr>
          <w:p w14:paraId="6E4C9DC7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C4DD3B5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09" w:type="dxa"/>
          </w:tcPr>
          <w:p w14:paraId="20BF7656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81" w:type="dxa"/>
          </w:tcPr>
          <w:p w14:paraId="6C2B81D4" w14:textId="77777777" w:rsidR="00B7759C" w:rsidRPr="00585A2D" w:rsidRDefault="00B7759C" w:rsidP="001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14:paraId="523927F6" w14:textId="75BEE640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9415F1" w14:textId="471A9F95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8F995" w14:textId="4D3BBCE5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A6906" w14:textId="7B2BB7C2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5909A" w14:textId="3CF938FD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C21F8" w14:textId="2C7FFBB0" w:rsid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76B8D" w14:textId="77777777" w:rsidR="00837D2F" w:rsidRPr="00837D2F" w:rsidRDefault="00837D2F" w:rsidP="00B745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D2F" w:rsidRPr="00837D2F" w:rsidSect="00BA6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E723A" w14:textId="77777777" w:rsidR="00BE475B" w:rsidRDefault="00BE475B" w:rsidP="00B7759C">
      <w:pPr>
        <w:spacing w:after="0" w:line="240" w:lineRule="auto"/>
      </w:pPr>
      <w:r>
        <w:separator/>
      </w:r>
    </w:p>
  </w:endnote>
  <w:endnote w:type="continuationSeparator" w:id="0">
    <w:p w14:paraId="26ACFDFE" w14:textId="77777777" w:rsidR="00BE475B" w:rsidRDefault="00BE475B" w:rsidP="00B7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EFDC" w14:textId="77777777" w:rsidR="00BE475B" w:rsidRDefault="00BE475B" w:rsidP="00B7759C">
      <w:pPr>
        <w:spacing w:after="0" w:line="240" w:lineRule="auto"/>
      </w:pPr>
      <w:r>
        <w:separator/>
      </w:r>
    </w:p>
  </w:footnote>
  <w:footnote w:type="continuationSeparator" w:id="0">
    <w:p w14:paraId="4E5802FB" w14:textId="77777777" w:rsidR="00BE475B" w:rsidRDefault="00BE475B" w:rsidP="00B7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A"/>
    <w:rsid w:val="0001663A"/>
    <w:rsid w:val="001C5505"/>
    <w:rsid w:val="00252D08"/>
    <w:rsid w:val="003D7646"/>
    <w:rsid w:val="004E6B4F"/>
    <w:rsid w:val="00585A2D"/>
    <w:rsid w:val="00774388"/>
    <w:rsid w:val="007E6CEE"/>
    <w:rsid w:val="00837D2F"/>
    <w:rsid w:val="008862DA"/>
    <w:rsid w:val="00B74576"/>
    <w:rsid w:val="00B7759C"/>
    <w:rsid w:val="00BA040C"/>
    <w:rsid w:val="00BA6D3D"/>
    <w:rsid w:val="00BE475B"/>
    <w:rsid w:val="00C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59C"/>
  </w:style>
  <w:style w:type="paragraph" w:styleId="a6">
    <w:name w:val="footer"/>
    <w:basedOn w:val="a"/>
    <w:link w:val="a7"/>
    <w:uiPriority w:val="99"/>
    <w:unhideWhenUsed/>
    <w:rsid w:val="00B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59C"/>
  </w:style>
  <w:style w:type="paragraph" w:styleId="a8">
    <w:name w:val="Balloon Text"/>
    <w:basedOn w:val="a"/>
    <w:link w:val="a9"/>
    <w:uiPriority w:val="99"/>
    <w:semiHidden/>
    <w:unhideWhenUsed/>
    <w:rsid w:val="00B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759C"/>
  </w:style>
  <w:style w:type="paragraph" w:styleId="a6">
    <w:name w:val="footer"/>
    <w:basedOn w:val="a"/>
    <w:link w:val="a7"/>
    <w:uiPriority w:val="99"/>
    <w:unhideWhenUsed/>
    <w:rsid w:val="00B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759C"/>
  </w:style>
  <w:style w:type="paragraph" w:styleId="a8">
    <w:name w:val="Balloon Text"/>
    <w:basedOn w:val="a"/>
    <w:link w:val="a9"/>
    <w:uiPriority w:val="99"/>
    <w:semiHidden/>
    <w:unhideWhenUsed/>
    <w:rsid w:val="00B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Воспитатель</cp:lastModifiedBy>
  <cp:revision>2</cp:revision>
  <dcterms:created xsi:type="dcterms:W3CDTF">2024-01-09T13:26:00Z</dcterms:created>
  <dcterms:modified xsi:type="dcterms:W3CDTF">2024-01-09T13:26:00Z</dcterms:modified>
</cp:coreProperties>
</file>